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4A5" w:rsidRDefault="00B724A5" w:rsidP="00B724A5">
      <w:pPr>
        <w:jc w:val="mediumKashida"/>
        <w:rPr>
          <w:rFonts w:hint="cs"/>
          <w:b/>
          <w:bCs/>
          <w:sz w:val="52"/>
          <w:szCs w:val="52"/>
          <w:rtl/>
          <w:lang w:bidi="ar-AE"/>
        </w:rPr>
      </w:pPr>
      <w:r>
        <w:rPr>
          <w:rFonts w:hint="cs"/>
          <w:b/>
          <w:bCs/>
          <w:sz w:val="52"/>
          <w:szCs w:val="52"/>
          <w:rtl/>
          <w:lang w:bidi="ar-AE"/>
        </w:rPr>
        <w:t>موضوع : عن الطقس في الامارات</w:t>
      </w:r>
    </w:p>
    <w:p w:rsidR="00B724A5" w:rsidRDefault="00B724A5" w:rsidP="00B724A5">
      <w:pPr>
        <w:jc w:val="mediumKashida"/>
        <w:rPr>
          <w:rFonts w:hint="cs"/>
          <w:b/>
          <w:bCs/>
          <w:sz w:val="52"/>
          <w:szCs w:val="52"/>
          <w:rtl/>
          <w:lang w:bidi="ar-AE"/>
        </w:rPr>
      </w:pPr>
    </w:p>
    <w:tbl>
      <w:tblPr>
        <w:tblpPr w:leftFromText="180" w:rightFromText="180" w:vertAnchor="text" w:tblpX="11850" w:tblpY="-254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90"/>
      </w:tblGrid>
      <w:tr w:rsidR="00B724A5" w:rsidTr="00B724A5">
        <w:tblPrEx>
          <w:tblCellMar>
            <w:top w:w="0" w:type="dxa"/>
            <w:bottom w:w="0" w:type="dxa"/>
          </w:tblCellMar>
        </w:tblPrEx>
        <w:trPr>
          <w:trHeight w:val="1650"/>
        </w:trPr>
        <w:tc>
          <w:tcPr>
            <w:tcW w:w="4590" w:type="dxa"/>
          </w:tcPr>
          <w:p w:rsidR="00B724A5" w:rsidRDefault="00B724A5" w:rsidP="00B724A5">
            <w:pPr>
              <w:jc w:val="mediumKashida"/>
              <w:rPr>
                <w:b/>
                <w:bCs/>
                <w:sz w:val="52"/>
                <w:szCs w:val="52"/>
                <w:rtl/>
              </w:rPr>
            </w:pPr>
          </w:p>
        </w:tc>
      </w:tr>
    </w:tbl>
    <w:p w:rsidR="00C3204D" w:rsidRDefault="00B724A5" w:rsidP="00B724A5">
      <w:pPr>
        <w:jc w:val="mediumKashida"/>
        <w:rPr>
          <w:rFonts w:hint="cs"/>
          <w:sz w:val="220"/>
          <w:szCs w:val="220"/>
          <w:rtl/>
        </w:rPr>
      </w:pPr>
      <w:r w:rsidRPr="00B724A5">
        <w:rPr>
          <w:b/>
          <w:bCs/>
          <w:sz w:val="52"/>
          <w:szCs w:val="52"/>
        </w:rPr>
        <w:t xml:space="preserve">most parts of the world have four season. however </w:t>
      </w:r>
      <w:proofErr w:type="spellStart"/>
      <w:r w:rsidRPr="00B724A5">
        <w:rPr>
          <w:b/>
          <w:bCs/>
          <w:sz w:val="52"/>
          <w:szCs w:val="52"/>
        </w:rPr>
        <w:t>som</w:t>
      </w:r>
      <w:proofErr w:type="spellEnd"/>
      <w:r w:rsidRPr="00B724A5">
        <w:rPr>
          <w:b/>
          <w:bCs/>
          <w:sz w:val="52"/>
          <w:szCs w:val="52"/>
        </w:rPr>
        <w:t xml:space="preserve"> parts of the world only have two season. for example Abu- </w:t>
      </w:r>
      <w:proofErr w:type="spellStart"/>
      <w:r w:rsidRPr="00B724A5">
        <w:rPr>
          <w:b/>
          <w:bCs/>
          <w:sz w:val="52"/>
          <w:szCs w:val="52"/>
        </w:rPr>
        <w:t>dhabi</w:t>
      </w:r>
      <w:proofErr w:type="spellEnd"/>
      <w:r w:rsidRPr="00B724A5">
        <w:rPr>
          <w:b/>
          <w:bCs/>
          <w:sz w:val="52"/>
          <w:szCs w:val="52"/>
        </w:rPr>
        <w:t xml:space="preserve"> the capital of the U A E in </w:t>
      </w:r>
      <w:proofErr w:type="spellStart"/>
      <w:r w:rsidRPr="00B724A5">
        <w:rPr>
          <w:b/>
          <w:bCs/>
          <w:sz w:val="52"/>
          <w:szCs w:val="52"/>
        </w:rPr>
        <w:t>asia</w:t>
      </w:r>
      <w:proofErr w:type="spellEnd"/>
      <w:r w:rsidRPr="00B724A5">
        <w:rPr>
          <w:b/>
          <w:bCs/>
          <w:sz w:val="52"/>
          <w:szCs w:val="52"/>
        </w:rPr>
        <w:t xml:space="preserve"> has </w:t>
      </w:r>
      <w:proofErr w:type="spellStart"/>
      <w:r w:rsidRPr="00B724A5">
        <w:rPr>
          <w:b/>
          <w:bCs/>
          <w:sz w:val="52"/>
          <w:szCs w:val="52"/>
        </w:rPr>
        <w:t>avery</w:t>
      </w:r>
      <w:proofErr w:type="spellEnd"/>
      <w:r w:rsidRPr="00B724A5">
        <w:rPr>
          <w:b/>
          <w:bCs/>
          <w:sz w:val="52"/>
          <w:szCs w:val="52"/>
        </w:rPr>
        <w:t xml:space="preserve"> hot and humid season. and </w:t>
      </w:r>
      <w:proofErr w:type="spellStart"/>
      <w:r w:rsidRPr="00B724A5">
        <w:rPr>
          <w:b/>
          <w:bCs/>
          <w:sz w:val="52"/>
          <w:szCs w:val="52"/>
        </w:rPr>
        <w:t>acool</w:t>
      </w:r>
      <w:proofErr w:type="spellEnd"/>
      <w:r w:rsidRPr="00B724A5">
        <w:rPr>
          <w:b/>
          <w:bCs/>
          <w:sz w:val="52"/>
          <w:szCs w:val="52"/>
        </w:rPr>
        <w:t xml:space="preserve"> and </w:t>
      </w:r>
      <w:proofErr w:type="spellStart"/>
      <w:r w:rsidRPr="00B724A5">
        <w:rPr>
          <w:b/>
          <w:bCs/>
          <w:sz w:val="52"/>
          <w:szCs w:val="52"/>
        </w:rPr>
        <w:t>adry</w:t>
      </w:r>
      <w:proofErr w:type="spellEnd"/>
      <w:r w:rsidRPr="00B724A5">
        <w:rPr>
          <w:b/>
          <w:bCs/>
          <w:sz w:val="52"/>
          <w:szCs w:val="52"/>
        </w:rPr>
        <w:t xml:space="preserve"> season. summer is from the beginning of </w:t>
      </w:r>
      <w:proofErr w:type="spellStart"/>
      <w:r w:rsidRPr="00B724A5">
        <w:rPr>
          <w:b/>
          <w:bCs/>
          <w:sz w:val="52"/>
          <w:szCs w:val="52"/>
        </w:rPr>
        <w:t>april</w:t>
      </w:r>
      <w:proofErr w:type="spellEnd"/>
      <w:r w:rsidRPr="00B724A5">
        <w:rPr>
          <w:b/>
          <w:bCs/>
          <w:sz w:val="52"/>
          <w:szCs w:val="52"/>
        </w:rPr>
        <w:t xml:space="preserve"> to </w:t>
      </w:r>
      <w:proofErr w:type="spellStart"/>
      <w:r w:rsidRPr="00B724A5">
        <w:rPr>
          <w:b/>
          <w:bCs/>
          <w:sz w:val="52"/>
          <w:szCs w:val="52"/>
        </w:rPr>
        <w:t>october</w:t>
      </w:r>
      <w:proofErr w:type="spellEnd"/>
      <w:r w:rsidRPr="00B724A5">
        <w:rPr>
          <w:b/>
          <w:bCs/>
          <w:sz w:val="52"/>
          <w:szCs w:val="52"/>
        </w:rPr>
        <w:t xml:space="preserve"> . winter starts in </w:t>
      </w:r>
      <w:proofErr w:type="spellStart"/>
      <w:r w:rsidRPr="00B724A5">
        <w:rPr>
          <w:b/>
          <w:bCs/>
          <w:sz w:val="52"/>
          <w:szCs w:val="52"/>
        </w:rPr>
        <w:t>november</w:t>
      </w:r>
      <w:proofErr w:type="spellEnd"/>
      <w:r w:rsidRPr="00B724A5">
        <w:rPr>
          <w:b/>
          <w:bCs/>
          <w:sz w:val="52"/>
          <w:szCs w:val="52"/>
        </w:rPr>
        <w:t xml:space="preserve"> and ends in march</w:t>
      </w:r>
    </w:p>
    <w:p w:rsidR="00B724A5" w:rsidRPr="00B724A5" w:rsidRDefault="00B724A5" w:rsidP="00B724A5">
      <w:pPr>
        <w:jc w:val="mediumKashida"/>
        <w:rPr>
          <w:sz w:val="32"/>
          <w:szCs w:val="32"/>
        </w:rPr>
      </w:pPr>
    </w:p>
    <w:sectPr w:rsidR="00B724A5" w:rsidRPr="00B724A5" w:rsidSect="00DF13F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applyBreakingRules/>
  </w:compat>
  <w:rsids>
    <w:rsidRoot w:val="00B724A5"/>
    <w:rsid w:val="003E36FD"/>
    <w:rsid w:val="00893B1F"/>
    <w:rsid w:val="00B724A5"/>
    <w:rsid w:val="00C3204D"/>
    <w:rsid w:val="00DF13F6"/>
    <w:rsid w:val="00FF06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6FD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لا تنس ذكر الله</dc:creator>
  <cp:keywords/>
  <dc:description/>
  <cp:lastModifiedBy>لا تنس ذكر الله</cp:lastModifiedBy>
  <cp:revision>2</cp:revision>
  <dcterms:created xsi:type="dcterms:W3CDTF">2010-01-03T13:36:00Z</dcterms:created>
  <dcterms:modified xsi:type="dcterms:W3CDTF">2010-01-03T13:45:00Z</dcterms:modified>
</cp:coreProperties>
</file>